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F5" w:rsidRDefault="002044F5" w:rsidP="002044F5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2044F5" w:rsidRDefault="002044F5" w:rsidP="002044F5">
      <w:pPr>
        <w:jc w:val="center"/>
        <w:rPr>
          <w:sz w:val="28"/>
          <w:szCs w:val="28"/>
        </w:rPr>
      </w:pP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044F5" w:rsidRDefault="00F22521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шестнадцатой</w:t>
      </w:r>
      <w:r w:rsidR="002044F5">
        <w:rPr>
          <w:sz w:val="28"/>
          <w:szCs w:val="28"/>
        </w:rPr>
        <w:t xml:space="preserve"> сессии пятого созыва</w:t>
      </w:r>
    </w:p>
    <w:p w:rsidR="002044F5" w:rsidRDefault="002044F5" w:rsidP="002044F5">
      <w:pPr>
        <w:rPr>
          <w:sz w:val="28"/>
          <w:szCs w:val="28"/>
        </w:rPr>
      </w:pPr>
    </w:p>
    <w:p w:rsidR="002044F5" w:rsidRDefault="0020173D" w:rsidP="002044F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044F5">
        <w:rPr>
          <w:sz w:val="28"/>
          <w:szCs w:val="28"/>
        </w:rPr>
        <w:t>6.0</w:t>
      </w:r>
      <w:r>
        <w:rPr>
          <w:sz w:val="28"/>
          <w:szCs w:val="28"/>
        </w:rPr>
        <w:t>6</w:t>
      </w:r>
      <w:r w:rsidR="002044F5">
        <w:rPr>
          <w:sz w:val="28"/>
          <w:szCs w:val="28"/>
        </w:rPr>
        <w:t xml:space="preserve">.2017 г.                                                             </w:t>
      </w:r>
      <w:r>
        <w:rPr>
          <w:sz w:val="28"/>
          <w:szCs w:val="28"/>
        </w:rPr>
        <w:t xml:space="preserve">                            № 57</w:t>
      </w:r>
      <w:r w:rsidR="002044F5">
        <w:rPr>
          <w:sz w:val="28"/>
          <w:szCs w:val="28"/>
        </w:rPr>
        <w:t xml:space="preserve">                                                                               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Стеклянное</w:t>
      </w:r>
    </w:p>
    <w:p w:rsidR="002044F5" w:rsidRDefault="002044F5" w:rsidP="002044F5">
      <w:pPr>
        <w:pStyle w:val="ConsPlusTitle"/>
        <w:widowControl/>
      </w:pPr>
    </w:p>
    <w:p w:rsidR="002044F5" w:rsidRDefault="0020173D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jc w:val="center"/>
        <w:rPr>
          <w:rStyle w:val="11"/>
          <w:rFonts w:ascii="Times New Roman" w:hAnsi="Times New Roman"/>
          <w:color w:val="000000"/>
          <w:sz w:val="28"/>
          <w:szCs w:val="28"/>
        </w:rPr>
      </w:pPr>
      <w:r w:rsidRPr="00F22521">
        <w:rPr>
          <w:rStyle w:val="11"/>
          <w:rFonts w:ascii="Times New Roman" w:hAnsi="Times New Roman"/>
          <w:color w:val="000000"/>
          <w:sz w:val="28"/>
          <w:szCs w:val="28"/>
        </w:rPr>
        <w:t>Об утверждении дополнительных оснований признания 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115EA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 На основании</w:t>
      </w:r>
      <w:r w:rsidRPr="00F22521">
        <w:rPr>
          <w:rFonts w:ascii="Times New Roman" w:hAnsi="Times New Roman"/>
          <w:b w:val="0"/>
          <w:sz w:val="28"/>
          <w:szCs w:val="28"/>
        </w:rPr>
        <w:t xml:space="preserve"> установленных пунктами 1.4 статья 59 Налогового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 xml:space="preserve"> Совет депутатов Стеклянского сельсовета Купинского района</w:t>
      </w:r>
      <w:r w:rsidR="00115EA1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</w:p>
    <w:p w:rsidR="00F22521" w:rsidRPr="00115EA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sz w:val="28"/>
          <w:szCs w:val="28"/>
        </w:rPr>
      </w:pPr>
      <w:r w:rsidRPr="00115EA1">
        <w:rPr>
          <w:rFonts w:ascii="Times New Roman" w:hAnsi="Times New Roman"/>
          <w:sz w:val="28"/>
          <w:szCs w:val="28"/>
        </w:rPr>
        <w:t>РЕШИЛ: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Признать</w:t>
      </w:r>
      <w:r w:rsidRPr="00F22521">
        <w:rPr>
          <w:rFonts w:ascii="Times New Roman" w:hAnsi="Times New Roman"/>
          <w:b w:val="0"/>
          <w:sz w:val="28"/>
          <w:szCs w:val="28"/>
        </w:rPr>
        <w:t xml:space="preserve"> безн</w:t>
      </w:r>
      <w:r>
        <w:rPr>
          <w:rFonts w:ascii="Times New Roman" w:hAnsi="Times New Roman"/>
          <w:b w:val="0"/>
          <w:sz w:val="28"/>
          <w:szCs w:val="28"/>
        </w:rPr>
        <w:t>адежными  к взысканию и подлежащих</w:t>
      </w:r>
      <w:r w:rsidRPr="00F22521">
        <w:rPr>
          <w:rFonts w:ascii="Times New Roman" w:hAnsi="Times New Roman"/>
          <w:b w:val="0"/>
          <w:sz w:val="28"/>
          <w:szCs w:val="28"/>
        </w:rPr>
        <w:t xml:space="preserve"> списанию: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 xml:space="preserve"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вправо наследования в установленный законодательством срок, на основании следующих документов: 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 в  соответствии  с   пунктом       3 статьи 85 Налогового кодекса Российской Федерации или копия судебного      решения об объявлении физического лица умершим;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 xml:space="preserve">б) справка  налогового органа по месту жительства физического лица о суммах недоимки и задолженности  по пеням и штрафам; 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в) справка налогового органа об отсутствии информации о наследнике.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2. Недоимка и задолженность по пеням и штрафам  по отмененным местным налогам на основании справки налогового органа по месту учета организации (месту жительства физического лица) о суммах недоимки  и задолженности по пеням и штрафам по отмененным налогам.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lastRenderedPageBreak/>
        <w:t>3.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 и задолженности по пеням и штрафам.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 xml:space="preserve">4. Недоимка и задолженность по пеням и штрафам   физических лиц, принудительное взыскание по  которой прекращено в соответствии со статьями 46. 47 Федерального закона от 02.10.2007 № 229-ФЗ «Об исполнительном производстве» в связи с невозможностью установить место 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                                                                      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г. № 229-ФЗ «Об исполнительном производстве». В случае невозможности восстановления 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5. Задолженность физических лиц по пеням со сроком образования свыше 3 лет (4-х или 5 лет), при отсутствии  задолженности  по соответствующему налогу на дату принятия решения о списании на основании налогового органа по месту жительства физического лица о задолженности по пеням и штрафам.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6. Недоимка и задолженность по пеням и штрафам   физических лиц по местным налогам со сроком образования свыше 3 лет (4-х или 5 лет),по которой  взыскание в судебном порядке в силу различных причин (общая сумма задолженности  не превышает 3000 руб.  (или ином  максимальном размере) отсутствие учетных данных, достаточной доказательной базы) не применялось, на основании следующих документов: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>а) справка налогового органа по месту жительства физического лица  о суммах недоимки и задолженности по пеням, штрафам;</w:t>
      </w:r>
    </w:p>
    <w:p w:rsidR="00F22521" w:rsidRPr="00F22521" w:rsidRDefault="00F22521" w:rsidP="00F22521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F22521">
        <w:rPr>
          <w:rFonts w:ascii="Times New Roman" w:hAnsi="Times New Roman"/>
          <w:b w:val="0"/>
          <w:sz w:val="28"/>
          <w:szCs w:val="28"/>
        </w:rPr>
        <w:t xml:space="preserve">б) заключение налогового органа об утрате возможности взыскания  с </w:t>
      </w:r>
      <w:r w:rsidRPr="00F22521">
        <w:rPr>
          <w:rFonts w:ascii="Times New Roman" w:hAnsi="Times New Roman"/>
          <w:b w:val="0"/>
          <w:sz w:val="28"/>
          <w:szCs w:val="28"/>
        </w:rPr>
        <w:lastRenderedPageBreak/>
        <w:t>физических лиц недоимки, задолженности по пени и штрафам по местным налогам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22521" w:rsidRPr="00F22521" w:rsidRDefault="00F22521" w:rsidP="00F22521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  <w:r w:rsidRPr="00F22521">
        <w:rPr>
          <w:sz w:val="28"/>
          <w:szCs w:val="28"/>
        </w:rPr>
        <w:t>Председатель Совета депутатов                                                     С.И. Жидкова</w:t>
      </w: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47D4E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2044F5" w:rsidRPr="00F22521" w:rsidRDefault="002044F5" w:rsidP="002044F5">
      <w:pPr>
        <w:rPr>
          <w:sz w:val="28"/>
          <w:szCs w:val="28"/>
        </w:rPr>
      </w:pPr>
    </w:p>
    <w:p w:rsidR="00603B2C" w:rsidRPr="00F22521" w:rsidRDefault="00603B2C" w:rsidP="002044F5">
      <w:pPr>
        <w:rPr>
          <w:sz w:val="28"/>
          <w:szCs w:val="28"/>
        </w:rPr>
      </w:pPr>
    </w:p>
    <w:p w:rsidR="007620EA" w:rsidRPr="00F22521" w:rsidRDefault="0020173D" w:rsidP="002044F5">
      <w:pPr>
        <w:rPr>
          <w:sz w:val="28"/>
          <w:szCs w:val="28"/>
        </w:rPr>
      </w:pPr>
      <w:r w:rsidRPr="00F22521">
        <w:rPr>
          <w:sz w:val="28"/>
          <w:szCs w:val="28"/>
        </w:rPr>
        <w:t xml:space="preserve"> </w:t>
      </w:r>
    </w:p>
    <w:p w:rsidR="007620EA" w:rsidRPr="00F22521" w:rsidRDefault="007620EA" w:rsidP="002044F5">
      <w:pPr>
        <w:rPr>
          <w:sz w:val="28"/>
          <w:szCs w:val="28"/>
        </w:rPr>
      </w:pPr>
    </w:p>
    <w:sectPr w:rsidR="007620EA" w:rsidRPr="00F22521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F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5EA1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173D"/>
    <w:rsid w:val="0020393B"/>
    <w:rsid w:val="002044F5"/>
    <w:rsid w:val="00214997"/>
    <w:rsid w:val="002276E3"/>
    <w:rsid w:val="002336E0"/>
    <w:rsid w:val="0023505F"/>
    <w:rsid w:val="0024644E"/>
    <w:rsid w:val="00247D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6D0F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998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0EA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C4267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07A1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57C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4A4A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55AE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0288"/>
    <w:rsid w:val="00D93991"/>
    <w:rsid w:val="00DA175E"/>
    <w:rsid w:val="00DA46D4"/>
    <w:rsid w:val="00DA55EF"/>
    <w:rsid w:val="00DA5994"/>
    <w:rsid w:val="00DA6FF8"/>
    <w:rsid w:val="00DB0497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20B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2521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4622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2044F5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2044F5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2044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F2252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22521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F22521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F22521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2017-06-16T08:49:00Z</cp:lastPrinted>
  <dcterms:created xsi:type="dcterms:W3CDTF">2017-05-25T02:22:00Z</dcterms:created>
  <dcterms:modified xsi:type="dcterms:W3CDTF">2017-06-16T08:50:00Z</dcterms:modified>
</cp:coreProperties>
</file>