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C" w:rsidRDefault="00BF54BC" w:rsidP="00BF54BC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0B22E1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первой </w:t>
      </w:r>
      <w:r w:rsidR="00BF54BC">
        <w:rPr>
          <w:sz w:val="28"/>
          <w:szCs w:val="28"/>
        </w:rPr>
        <w:t xml:space="preserve"> сессии пятого созыва</w:t>
      </w:r>
    </w:p>
    <w:p w:rsidR="00BF54BC" w:rsidRDefault="00BF54BC" w:rsidP="00BF54BC">
      <w:pPr>
        <w:rPr>
          <w:sz w:val="28"/>
          <w:szCs w:val="28"/>
        </w:rPr>
      </w:pPr>
    </w:p>
    <w:p w:rsidR="00BF54BC" w:rsidRDefault="000B22E1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03.07</w:t>
      </w:r>
      <w:r w:rsidR="00BF54BC">
        <w:rPr>
          <w:sz w:val="28"/>
          <w:szCs w:val="28"/>
        </w:rPr>
        <w:t xml:space="preserve">.2019 г.                                                              </w:t>
      </w:r>
      <w:r>
        <w:rPr>
          <w:sz w:val="28"/>
          <w:szCs w:val="28"/>
        </w:rPr>
        <w:t xml:space="preserve">                           № 113</w:t>
      </w:r>
    </w:p>
    <w:p w:rsidR="00BF54BC" w:rsidRDefault="00BF54BC" w:rsidP="00BF54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Pr="00BB7F2E" w:rsidRDefault="00BF54BC" w:rsidP="00BF54BC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0B22E1" w:rsidRPr="00CE02E7" w:rsidRDefault="000B22E1" w:rsidP="000B22E1">
      <w:pPr>
        <w:ind w:left="284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E02E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решение 27 сессии № 98 пятого созыва от 13.12.2018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>
        <w:rPr>
          <w:b/>
          <w:color w:val="000000"/>
          <w:sz w:val="28"/>
          <w:szCs w:val="28"/>
        </w:rPr>
        <w:t xml:space="preserve"> Стеклянского сельсовета на 2019 г. и плановый период 2020 и 2021</w:t>
      </w:r>
      <w:r w:rsidRPr="00CE02E7">
        <w:rPr>
          <w:b/>
          <w:color w:val="000000"/>
          <w:sz w:val="28"/>
          <w:szCs w:val="28"/>
        </w:rPr>
        <w:t>г.»</w:t>
      </w:r>
    </w:p>
    <w:p w:rsidR="000B22E1" w:rsidRPr="00CE02E7" w:rsidRDefault="000B22E1" w:rsidP="000B22E1">
      <w:pPr>
        <w:jc w:val="center"/>
        <w:rPr>
          <w:sz w:val="28"/>
          <w:szCs w:val="28"/>
        </w:rPr>
      </w:pPr>
    </w:p>
    <w:p w:rsidR="000B22E1" w:rsidRPr="00C36CDB" w:rsidRDefault="000B22E1" w:rsidP="000B22E1">
      <w:pPr>
        <w:rPr>
          <w:color w:val="C0504D"/>
        </w:rPr>
      </w:pPr>
      <w:r w:rsidRPr="00C36CDB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0B22E1" w:rsidRPr="00C36CDB" w:rsidRDefault="000B22E1" w:rsidP="000B22E1">
      <w:r w:rsidRPr="00C36CDB">
        <w:t>РЕШИЛ:</w:t>
      </w:r>
    </w:p>
    <w:p w:rsidR="000B22E1" w:rsidRPr="00C36CDB" w:rsidRDefault="000B22E1" w:rsidP="000B22E1">
      <w:r w:rsidRPr="00C36CDB">
        <w:t xml:space="preserve">1.Внести  в Решение </w:t>
      </w:r>
      <w:r w:rsidRPr="00C36CDB">
        <w:rPr>
          <w:color w:val="000000"/>
        </w:rPr>
        <w:t>27 сессии № 98 пятого созыва от 13.12.2018 г. «О бюджете Стеклянского сельсовета на 2019 г. и плановый период 2020 и 2021г.»</w:t>
      </w:r>
      <w:r w:rsidRPr="00C36CDB">
        <w:t xml:space="preserve"> следующие изменения:</w:t>
      </w:r>
    </w:p>
    <w:p w:rsidR="000B22E1" w:rsidRPr="00C36CDB" w:rsidRDefault="000B22E1" w:rsidP="000B22E1">
      <w:r w:rsidRPr="00C36CDB">
        <w:t xml:space="preserve"> 1.1.Статью 1 изложить в следующей редакции:</w:t>
      </w:r>
    </w:p>
    <w:p w:rsidR="000B22E1" w:rsidRPr="00C36CDB" w:rsidRDefault="000B22E1" w:rsidP="000B22E1">
      <w:r w:rsidRPr="00C36CDB">
        <w:t>Утвердить основные характеристики бюджета Стеклянского сельсовета (дале</w:t>
      </w:r>
      <w:proofErr w:type="gramStart"/>
      <w:r w:rsidRPr="00C36CDB">
        <w:t>е-</w:t>
      </w:r>
      <w:proofErr w:type="gramEnd"/>
      <w:r w:rsidRPr="00C36CDB">
        <w:t xml:space="preserve"> местный бюджет) на 2019 год:</w:t>
      </w:r>
    </w:p>
    <w:p w:rsidR="000B22E1" w:rsidRPr="00C36CDB" w:rsidRDefault="000B22E1" w:rsidP="000B22E1">
      <w:r w:rsidRPr="00C36CDB">
        <w:t>а) общий объем до</w:t>
      </w:r>
      <w:r>
        <w:t>ходов мес</w:t>
      </w:r>
      <w:r w:rsidR="000A4C64">
        <w:t xml:space="preserve">тного бюджета в сумме </w:t>
      </w:r>
      <w:r w:rsidR="004D282C">
        <w:t>8756396,44</w:t>
      </w:r>
      <w:r w:rsidRPr="00C36CDB">
        <w:t xml:space="preserve"> рублей;</w:t>
      </w:r>
    </w:p>
    <w:p w:rsidR="000B22E1" w:rsidRPr="00C36CDB" w:rsidRDefault="000B22E1" w:rsidP="000B22E1">
      <w:r w:rsidRPr="00C36CDB">
        <w:t>б) общий объем</w:t>
      </w:r>
      <w:r>
        <w:t xml:space="preserve"> рас</w:t>
      </w:r>
      <w:r w:rsidR="000A4C64">
        <w:t xml:space="preserve">ходов бюджета в сумме </w:t>
      </w:r>
      <w:r w:rsidR="004D282C">
        <w:t>9303696,69</w:t>
      </w:r>
      <w:r w:rsidRPr="00C36CDB">
        <w:t xml:space="preserve"> рублей </w:t>
      </w:r>
    </w:p>
    <w:p w:rsidR="000B22E1" w:rsidRPr="00C36CDB" w:rsidRDefault="000B22E1" w:rsidP="000B22E1">
      <w:pPr>
        <w:widowControl w:val="0"/>
        <w:autoSpaceDE w:val="0"/>
        <w:autoSpaceDN w:val="0"/>
        <w:adjustRightInd w:val="0"/>
      </w:pPr>
      <w:r w:rsidRPr="00C36CDB">
        <w:t>с дефицитом бюджета – 547</w:t>
      </w:r>
      <w:r w:rsidR="0067462F">
        <w:t> </w:t>
      </w:r>
      <w:r w:rsidRPr="00C36CDB">
        <w:t>300</w:t>
      </w:r>
      <w:r w:rsidR="0067462F">
        <w:t>,25</w:t>
      </w:r>
      <w:r w:rsidRPr="00C36CDB">
        <w:t xml:space="preserve"> рублей, в том числе остатки денежных сре</w:t>
      </w:r>
      <w:r w:rsidR="0067462F">
        <w:t>дств на 01.01.2019 г. – 547 300,25</w:t>
      </w:r>
      <w:r w:rsidR="001B29CC">
        <w:t xml:space="preserve"> </w:t>
      </w:r>
      <w:r w:rsidRPr="00C36CDB">
        <w:t>рублей.</w:t>
      </w:r>
    </w:p>
    <w:p w:rsidR="000B22E1" w:rsidRDefault="000B22E1" w:rsidP="000B22E1">
      <w:pPr>
        <w:widowControl w:val="0"/>
        <w:autoSpaceDE w:val="0"/>
        <w:autoSpaceDN w:val="0"/>
        <w:adjustRightInd w:val="0"/>
      </w:pPr>
      <w:r>
        <w:t>2.Приложение  №№ 1, 2,3</w:t>
      </w:r>
      <w:r w:rsidR="00BB1768">
        <w:t>,4</w:t>
      </w:r>
      <w:r>
        <w:t xml:space="preserve"> </w:t>
      </w:r>
      <w:r w:rsidRPr="00C36CDB">
        <w:t xml:space="preserve"> изложить </w:t>
      </w:r>
      <w:r>
        <w:t>соответственно</w:t>
      </w:r>
      <w:r w:rsidRPr="00C36CDB">
        <w:t xml:space="preserve"> в</w:t>
      </w:r>
      <w:r w:rsidR="0067462F">
        <w:t xml:space="preserve"> </w:t>
      </w:r>
      <w:r>
        <w:t xml:space="preserve">редакции приложений </w:t>
      </w:r>
    </w:p>
    <w:p w:rsidR="000B22E1" w:rsidRPr="00C36CDB" w:rsidRDefault="000B22E1" w:rsidP="000B22E1">
      <w:pPr>
        <w:widowControl w:val="0"/>
        <w:autoSpaceDE w:val="0"/>
        <w:autoSpaceDN w:val="0"/>
        <w:adjustRightInd w:val="0"/>
      </w:pPr>
      <w:r>
        <w:t>№№ 3, 5,7</w:t>
      </w:r>
      <w:r w:rsidR="00BB1768">
        <w:t>,11</w:t>
      </w:r>
    </w:p>
    <w:p w:rsidR="000B22E1" w:rsidRPr="00C36CDB" w:rsidRDefault="000B22E1" w:rsidP="000B22E1">
      <w:pPr>
        <w:widowControl w:val="0"/>
        <w:autoSpaceDE w:val="0"/>
        <w:autoSpaceDN w:val="0"/>
        <w:adjustRightInd w:val="0"/>
      </w:pPr>
      <w:r>
        <w:t>3</w:t>
      </w:r>
      <w:r w:rsidRPr="00C36CDB">
        <w:t>. Настоящее решение вступает в силу с момента принятия.</w:t>
      </w:r>
    </w:p>
    <w:p w:rsidR="000B22E1" w:rsidRPr="00C36CDB" w:rsidRDefault="000B22E1" w:rsidP="000B22E1">
      <w:r>
        <w:t>4</w:t>
      </w:r>
      <w:r w:rsidRPr="00C36CDB">
        <w:t>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0B22E1" w:rsidRPr="00C36CDB" w:rsidRDefault="000B22E1" w:rsidP="000B22E1"/>
    <w:p w:rsidR="000B22E1" w:rsidRPr="00CE02E7" w:rsidRDefault="000B22E1" w:rsidP="000B22E1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0B22E1" w:rsidRPr="00B25315" w:rsidRDefault="000B22E1" w:rsidP="000B22E1">
      <w:pPr>
        <w:shd w:val="clear" w:color="auto" w:fill="FFFFFF"/>
        <w:spacing w:after="240" w:line="360" w:lineRule="atLeast"/>
        <w:textAlignment w:val="baseline"/>
      </w:pPr>
      <w:r w:rsidRPr="00B25315">
        <w:t>Председатель Совета депутатов                                                 С.И.Жидкова</w:t>
      </w:r>
    </w:p>
    <w:p w:rsidR="000B22E1" w:rsidRPr="00B25315" w:rsidRDefault="000B22E1" w:rsidP="000B22E1">
      <w:r w:rsidRPr="00B25315">
        <w:t xml:space="preserve">Глава Стеклянского сельсовета                                                  </w:t>
      </w:r>
      <w:proofErr w:type="spellStart"/>
      <w:r w:rsidRPr="00B25315">
        <w:t>Е.В.Сасина</w:t>
      </w:r>
      <w:proofErr w:type="spellEnd"/>
    </w:p>
    <w:p w:rsidR="000B22E1" w:rsidRPr="003F7F1B" w:rsidRDefault="000B22E1" w:rsidP="000B22E1">
      <w:pPr>
        <w:rPr>
          <w:sz w:val="28"/>
          <w:szCs w:val="28"/>
        </w:rPr>
      </w:pPr>
    </w:p>
    <w:p w:rsidR="000B22E1" w:rsidRPr="00C36CDB" w:rsidRDefault="000B22E1" w:rsidP="000B22E1"/>
    <w:p w:rsidR="000B22E1" w:rsidRPr="00CE02E7" w:rsidRDefault="000B22E1" w:rsidP="000B22E1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0B22E1" w:rsidRPr="00B25315" w:rsidRDefault="000B22E1" w:rsidP="000B22E1">
      <w:pPr>
        <w:shd w:val="clear" w:color="auto" w:fill="FFFFFF"/>
        <w:spacing w:after="240" w:line="360" w:lineRule="atLeast"/>
        <w:textAlignment w:val="baseline"/>
      </w:pPr>
      <w:r>
        <w:t xml:space="preserve"> </w:t>
      </w:r>
    </w:p>
    <w:p w:rsidR="00A8466B" w:rsidRDefault="00A8466B" w:rsidP="000B22E1">
      <w:pPr>
        <w:jc w:val="right"/>
      </w:pPr>
    </w:p>
    <w:p w:rsidR="000B22E1" w:rsidRDefault="000B22E1" w:rsidP="000B22E1">
      <w:pPr>
        <w:jc w:val="right"/>
      </w:pPr>
      <w:r>
        <w:lastRenderedPageBreak/>
        <w:t xml:space="preserve"> Приложение №1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46F90">
        <w:rPr>
          <w:sz w:val="20"/>
          <w:szCs w:val="20"/>
        </w:rPr>
        <w:t xml:space="preserve"> 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 xml:space="preserve">№ </w:t>
      </w:r>
      <w:r>
        <w:rPr>
          <w:sz w:val="20"/>
          <w:szCs w:val="20"/>
        </w:rPr>
        <w:t>113</w:t>
      </w:r>
      <w:r w:rsidRPr="00146F90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03.07.2019</w:t>
      </w:r>
      <w:r w:rsidRPr="00146F90">
        <w:rPr>
          <w:sz w:val="20"/>
          <w:szCs w:val="20"/>
        </w:rPr>
        <w:t xml:space="preserve"> </w:t>
      </w:r>
    </w:p>
    <w:p w:rsidR="00BC5F88" w:rsidRPr="00B25315" w:rsidRDefault="00BC5F88" w:rsidP="000B22E1">
      <w:pPr>
        <w:jc w:val="right"/>
      </w:pPr>
    </w:p>
    <w:p w:rsidR="000B22E1" w:rsidRPr="003F7F1B" w:rsidRDefault="000B22E1" w:rsidP="000B22E1">
      <w:pPr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474"/>
        <w:gridCol w:w="2921"/>
        <w:gridCol w:w="3069"/>
      </w:tblGrid>
      <w:tr w:rsidR="00C019C0" w:rsidRPr="00613848" w:rsidTr="00C019C0">
        <w:trPr>
          <w:trHeight w:val="55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jc w:val="center"/>
              <w:rPr>
                <w:b/>
                <w:color w:val="000000"/>
              </w:rPr>
            </w:pPr>
            <w:r w:rsidRPr="00613848">
              <w:rPr>
                <w:b/>
                <w:color w:val="000000"/>
              </w:rPr>
              <w:t xml:space="preserve">ДОХОДЫ </w:t>
            </w:r>
            <w:r>
              <w:rPr>
                <w:b/>
                <w:color w:val="000000"/>
              </w:rPr>
              <w:t>СТЕКЛЯНСКОГО</w:t>
            </w:r>
            <w:r w:rsidRPr="00613848">
              <w:rPr>
                <w:b/>
                <w:color w:val="000000"/>
              </w:rPr>
              <w:t xml:space="preserve"> СЕЛЬСОВЕТА</w:t>
            </w:r>
            <w:r>
              <w:rPr>
                <w:b/>
                <w:color w:val="000000"/>
              </w:rPr>
              <w:t xml:space="preserve"> КУПИНСКОГО РАЙОНА НОВОСИБИРСКОЙ ОБЛАСТИ на</w:t>
            </w:r>
            <w:r w:rsidRPr="006138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2019год, </w:t>
            </w:r>
            <w:proofErr w:type="spellStart"/>
            <w:r>
              <w:rPr>
                <w:b/>
                <w:color w:val="000000"/>
              </w:rPr>
              <w:t>тыс</w:t>
            </w:r>
            <w:proofErr w:type="spellEnd"/>
            <w:proofErr w:type="gramStart"/>
            <w:r>
              <w:rPr>
                <w:b/>
                <w:color w:val="000000"/>
              </w:rPr>
              <w:t xml:space="preserve"> .</w:t>
            </w:r>
            <w:proofErr w:type="gramEnd"/>
            <w:r>
              <w:rPr>
                <w:b/>
                <w:color w:val="000000"/>
              </w:rPr>
              <w:t>рублей</w:t>
            </w:r>
          </w:p>
        </w:tc>
      </w:tr>
      <w:tr w:rsidR="00C019C0" w:rsidRPr="00613848" w:rsidTr="00C019C0">
        <w:trPr>
          <w:trHeight w:val="8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C0" w:rsidRPr="00613848" w:rsidRDefault="001B29CC" w:rsidP="00674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C019C0" w:rsidRPr="00613848" w:rsidTr="00C019C0">
        <w:trPr>
          <w:trHeight w:val="2518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182 1 01 02010 01 0000 110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227.1,228 НК РФ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347,3</w:t>
            </w:r>
          </w:p>
        </w:tc>
      </w:tr>
      <w:tr w:rsidR="00C019C0" w:rsidTr="00C019C0">
        <w:trPr>
          <w:trHeight w:val="2518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182 1 01 020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>0 01 0000 110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Налог на доходы физических лиц с доходов, </w:t>
            </w:r>
            <w:r>
              <w:rPr>
                <w:color w:val="000000"/>
              </w:rPr>
              <w:t>полученных физическими лицами, в соответствии со статьей 228 НК РФ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182 1 05 03010 01 0000 110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>182 1 06 01030 10 0000 110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613848">
              <w:rPr>
                <w:color w:val="000000"/>
              </w:rPr>
              <w:t>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182 1 06 06033 10 0000 110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Земельный налог с </w:t>
            </w:r>
            <w:r>
              <w:rPr>
                <w:color w:val="000000"/>
              </w:rPr>
              <w:t>организаций</w:t>
            </w:r>
            <w:r w:rsidRPr="00882352">
              <w:rPr>
                <w:color w:val="000000"/>
              </w:rPr>
              <w:t>, обладающих земельным участком, расположенным в границах</w:t>
            </w:r>
            <w:r>
              <w:rPr>
                <w:color w:val="000000"/>
              </w:rPr>
              <w:t xml:space="preserve"> сельских</w:t>
            </w:r>
            <w:r w:rsidRPr="00882352">
              <w:rPr>
                <w:color w:val="000000"/>
              </w:rPr>
              <w:t xml:space="preserve">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182 1 06 06043 10 0000 110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882352">
              <w:rPr>
                <w:color w:val="000000"/>
              </w:rPr>
              <w:lastRenderedPageBreak/>
              <w:t>расположенным в границах</w:t>
            </w:r>
            <w:r>
              <w:rPr>
                <w:color w:val="000000"/>
              </w:rPr>
              <w:t xml:space="preserve"> сельских</w:t>
            </w:r>
            <w:r w:rsidRPr="00882352">
              <w:rPr>
                <w:color w:val="000000"/>
              </w:rPr>
              <w:t xml:space="preserve">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172,0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100 1 03 02231 01 0000 110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дизельное топливо</w:t>
            </w:r>
            <w:r w:rsidRPr="00882352">
              <w:rPr>
                <w:color w:val="000000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</w:tr>
      <w:tr w:rsidR="00C019C0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100 1 03 02241 01 0000 110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моторные масла для дизельных и (или) карбюраторных (инжекторных) двигателей</w:t>
            </w:r>
            <w:r w:rsidRPr="00882352">
              <w:rPr>
                <w:color w:val="000000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C019C0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100 1 03 02251 01 0000 110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410,1</w:t>
            </w:r>
          </w:p>
        </w:tc>
      </w:tr>
      <w:tr w:rsidR="00C019C0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100 1 03 02261 01 0000 110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Default="00C019C0" w:rsidP="0067462F">
            <w:pPr>
              <w:rPr>
                <w:color w:val="000000"/>
              </w:rPr>
            </w:pPr>
            <w:r w:rsidRPr="0088235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-51,0</w:t>
            </w:r>
          </w:p>
        </w:tc>
      </w:tr>
      <w:tr w:rsidR="00C019C0" w:rsidRPr="00613848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ИТОГО НАЛОГОВЫЕ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1369,4</w:t>
            </w:r>
          </w:p>
        </w:tc>
      </w:tr>
      <w:tr w:rsidR="00C019C0" w:rsidRPr="006A5CD6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A5CD6" w:rsidRDefault="00C019C0" w:rsidP="00C019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</w:t>
            </w:r>
            <w:r w:rsidRPr="006A5CD6">
              <w:rPr>
                <w:bCs/>
                <w:color w:val="000000"/>
              </w:rPr>
              <w:t xml:space="preserve"> 1 1</w:t>
            </w:r>
            <w:r>
              <w:rPr>
                <w:bCs/>
                <w:color w:val="000000"/>
              </w:rPr>
              <w:t>1</w:t>
            </w:r>
            <w:r w:rsidRPr="006A5CD6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5035</w:t>
            </w:r>
            <w:r w:rsidRPr="006A5CD6">
              <w:rPr>
                <w:bCs/>
                <w:color w:val="000000"/>
              </w:rPr>
              <w:t xml:space="preserve"> 10 0000 1</w:t>
            </w:r>
            <w:r>
              <w:rPr>
                <w:bCs/>
                <w:color w:val="000000"/>
              </w:rPr>
              <w:t>2</w:t>
            </w:r>
            <w:r w:rsidRPr="006A5CD6">
              <w:rPr>
                <w:bCs/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A5CD6" w:rsidRDefault="00C019C0" w:rsidP="00C019C0">
            <w:pPr>
              <w:rPr>
                <w:bCs/>
                <w:color w:val="000000"/>
              </w:rPr>
            </w:pPr>
            <w:r w:rsidRPr="006A5CD6">
              <w:rPr>
                <w:bCs/>
                <w:color w:val="000000"/>
              </w:rPr>
              <w:t>Доходы</w:t>
            </w:r>
            <w:r>
              <w:rPr>
                <w:bCs/>
                <w:color w:val="000000"/>
              </w:rPr>
              <w:t xml:space="preserve"> от сдачи в аренду имущества, находящегося в оперативном </w:t>
            </w:r>
            <w:r>
              <w:rPr>
                <w:bCs/>
                <w:color w:val="000000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A5CD6" w:rsidRDefault="00C019C0" w:rsidP="00C019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2,6</w:t>
            </w:r>
          </w:p>
        </w:tc>
      </w:tr>
      <w:tr w:rsidR="00C019C0" w:rsidRPr="00B34171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lastRenderedPageBreak/>
              <w:t xml:space="preserve">ИТОГО </w:t>
            </w:r>
            <w:r>
              <w:rPr>
                <w:b/>
                <w:bCs/>
                <w:color w:val="000000"/>
              </w:rPr>
              <w:t>НЕ</w:t>
            </w:r>
            <w:r w:rsidRPr="00613848">
              <w:rPr>
                <w:b/>
                <w:bCs/>
                <w:color w:val="000000"/>
              </w:rPr>
              <w:t>НАЛОГОВЫЕ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A5CD6" w:rsidRDefault="00C019C0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</w:t>
            </w:r>
          </w:p>
        </w:tc>
      </w:tr>
      <w:tr w:rsidR="00C019C0" w:rsidRPr="00613848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 46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15001</w:t>
            </w:r>
            <w:r w:rsidRPr="00613848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сельских </w:t>
            </w:r>
            <w:r w:rsidRPr="00613848">
              <w:rPr>
                <w:color w:val="000000"/>
              </w:rPr>
              <w:t>поселений на выравнивание бюджетной обеспеченности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3527,2</w:t>
            </w:r>
          </w:p>
        </w:tc>
      </w:tr>
      <w:tr w:rsidR="00C019C0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rPr>
                <w:color w:val="000000"/>
              </w:rPr>
            </w:pPr>
            <w:r w:rsidRPr="00613848">
              <w:rPr>
                <w:color w:val="000000"/>
              </w:rPr>
              <w:t xml:space="preserve"> 46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49999</w:t>
            </w:r>
            <w:r w:rsidRPr="00613848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D66BED" w:rsidRDefault="004D282C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2264,6</w:t>
            </w:r>
          </w:p>
        </w:tc>
      </w:tr>
      <w:tr w:rsidR="00C019C0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rPr>
                <w:color w:val="000000"/>
              </w:rPr>
            </w:pPr>
            <w:r>
              <w:rPr>
                <w:color w:val="000000"/>
              </w:rPr>
              <w:t xml:space="preserve"> 463 2 02 40014 10 0000 150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542,6</w:t>
            </w:r>
          </w:p>
        </w:tc>
      </w:tr>
      <w:tr w:rsidR="00C019C0" w:rsidRPr="00613848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C019C0" w:rsidP="00C019C0">
            <w:pPr>
              <w:rPr>
                <w:color w:val="000000"/>
              </w:rPr>
            </w:pPr>
            <w:r>
              <w:rPr>
                <w:color w:val="000000"/>
              </w:rPr>
              <w:t>463 2 02 30024 10 0000 150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Default="00C019C0" w:rsidP="0067462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C019C0" w:rsidRPr="00613848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9C0" w:rsidRPr="00613848" w:rsidRDefault="00C019C0" w:rsidP="00C01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848">
              <w:rPr>
                <w:color w:val="000000"/>
              </w:rPr>
              <w:t>46</w:t>
            </w:r>
            <w:r>
              <w:rPr>
                <w:color w:val="000000"/>
              </w:rPr>
              <w:t>3</w:t>
            </w:r>
            <w:r w:rsidRPr="00613848"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35118</w:t>
            </w:r>
            <w:r w:rsidRPr="00613848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67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848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613848">
              <w:rPr>
                <w:color w:val="00000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C019C0" w:rsidTr="00C019C0">
        <w:trPr>
          <w:trHeight w:val="28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9C0" w:rsidRPr="00613848" w:rsidRDefault="00C019C0" w:rsidP="00C0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463 2 02 29999 10 0000 150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C0" w:rsidRPr="00613848" w:rsidRDefault="00C019C0" w:rsidP="00C019C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Default="004D282C" w:rsidP="00C01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957,2</w:t>
            </w:r>
          </w:p>
        </w:tc>
      </w:tr>
      <w:tr w:rsidR="00C019C0" w:rsidRPr="00613848" w:rsidTr="00C019C0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ИТОГО ФИНАНСОВОЙ ПОМОЩИ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4D282C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7384,4</w:t>
            </w:r>
          </w:p>
        </w:tc>
      </w:tr>
      <w:tr w:rsidR="00C019C0" w:rsidRPr="00613848" w:rsidTr="00C019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  <w:r w:rsidRPr="00613848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C0" w:rsidRPr="00613848" w:rsidRDefault="00C019C0" w:rsidP="0067462F">
            <w:pPr>
              <w:rPr>
                <w:b/>
                <w:bCs/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C0" w:rsidRPr="00613848" w:rsidRDefault="004D282C" w:rsidP="00C019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8756,4</w:t>
            </w:r>
          </w:p>
        </w:tc>
      </w:tr>
    </w:tbl>
    <w:p w:rsidR="000B22E1" w:rsidRDefault="000B22E1" w:rsidP="000B22E1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594ECD" w:rsidRDefault="00594ECD" w:rsidP="000B22E1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94ECD" w:rsidRDefault="00594ECD" w:rsidP="000B22E1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B22E1" w:rsidRPr="00DB783E" w:rsidRDefault="000B22E1" w:rsidP="000B22E1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BC5F88" w:rsidRPr="00D16C0B" w:rsidRDefault="000B22E1" w:rsidP="00BC5F88">
      <w:pPr>
        <w:jc w:val="right"/>
        <w:rPr>
          <w:color w:val="000000"/>
        </w:rPr>
      </w:pPr>
      <w:r w:rsidRPr="00DB783E">
        <w:rPr>
          <w:sz w:val="22"/>
          <w:szCs w:val="22"/>
        </w:rPr>
        <w:lastRenderedPageBreak/>
        <w:t xml:space="preserve">                            </w:t>
      </w:r>
      <w:r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</w:t>
      </w:r>
      <w:r w:rsidR="00BC5F88" w:rsidRPr="00D16C0B">
        <w:rPr>
          <w:color w:val="000000"/>
        </w:rPr>
        <w:t>Приложение №</w:t>
      </w:r>
      <w:r w:rsidR="00BC5F88">
        <w:rPr>
          <w:color w:val="000000"/>
        </w:rPr>
        <w:t xml:space="preserve"> 2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46F90">
        <w:rPr>
          <w:sz w:val="20"/>
          <w:szCs w:val="20"/>
        </w:rPr>
        <w:t xml:space="preserve"> 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 xml:space="preserve">№ </w:t>
      </w:r>
      <w:r>
        <w:rPr>
          <w:sz w:val="20"/>
          <w:szCs w:val="20"/>
        </w:rPr>
        <w:t>113</w:t>
      </w:r>
      <w:r w:rsidRPr="00146F90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03.07.2019</w:t>
      </w:r>
      <w:r w:rsidRPr="00146F90">
        <w:rPr>
          <w:sz w:val="20"/>
          <w:szCs w:val="20"/>
        </w:rPr>
        <w:t xml:space="preserve"> </w:t>
      </w:r>
    </w:p>
    <w:p w:rsidR="000B22E1" w:rsidRPr="00DB783E" w:rsidRDefault="000B22E1" w:rsidP="000B22E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B783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0B22E1" w:rsidRPr="000578D5" w:rsidTr="00931C30">
        <w:trPr>
          <w:trHeight w:val="255"/>
        </w:trPr>
        <w:tc>
          <w:tcPr>
            <w:tcW w:w="9640" w:type="dxa"/>
            <w:noWrap/>
            <w:hideMark/>
          </w:tcPr>
          <w:p w:rsidR="000B22E1" w:rsidRPr="000578D5" w:rsidRDefault="000B22E1" w:rsidP="00931C30">
            <w:pPr>
              <w:rPr>
                <w:color w:val="000000"/>
              </w:rPr>
            </w:pPr>
          </w:p>
        </w:tc>
        <w:bookmarkStart w:id="0" w:name="_GoBack"/>
        <w:bookmarkEnd w:id="0"/>
      </w:tr>
    </w:tbl>
    <w:p w:rsidR="000B22E1" w:rsidRDefault="000B22E1" w:rsidP="000B22E1">
      <w:pPr>
        <w:rPr>
          <w:color w:val="000000"/>
        </w:rPr>
      </w:pPr>
    </w:p>
    <w:p w:rsidR="00C95825" w:rsidRPr="00C95825" w:rsidRDefault="000B22E1" w:rsidP="00C958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7363">
        <w:rPr>
          <w:b/>
          <w:bCs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E7363">
        <w:rPr>
          <w:b/>
          <w:bCs/>
        </w:rPr>
        <w:t>видов расходов классификации расходов бюджетов</w:t>
      </w:r>
      <w:proofErr w:type="gramEnd"/>
      <w:r w:rsidRPr="009E7363">
        <w:rPr>
          <w:b/>
          <w:bCs/>
        </w:rPr>
        <w:t xml:space="preserve"> на  2019 год».</w:t>
      </w:r>
    </w:p>
    <w:tbl>
      <w:tblPr>
        <w:tblW w:w="9586" w:type="dxa"/>
        <w:tblInd w:w="93" w:type="dxa"/>
        <w:tblLook w:val="04A0"/>
      </w:tblPr>
      <w:tblGrid>
        <w:gridCol w:w="4960"/>
        <w:gridCol w:w="600"/>
        <w:gridCol w:w="600"/>
        <w:gridCol w:w="1106"/>
        <w:gridCol w:w="600"/>
        <w:gridCol w:w="1720"/>
      </w:tblGrid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520">
              <w:rPr>
                <w:rFonts w:ascii="Arial" w:hAnsi="Arial" w:cs="Arial"/>
                <w:b/>
                <w:bCs/>
                <w:sz w:val="16"/>
                <w:szCs w:val="16"/>
              </w:rPr>
              <w:t>Роспись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2 745 565,77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002BF2" w:rsidRPr="00850520" w:rsidTr="00D172AB">
        <w:trPr>
          <w:trHeight w:val="64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1 649 572,11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533 849,11</w:t>
            </w:r>
          </w:p>
        </w:tc>
      </w:tr>
      <w:tr w:rsidR="00002BF2" w:rsidRPr="00850520" w:rsidTr="00D172AB">
        <w:trPr>
          <w:trHeight w:val="3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462 846,23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60 002,88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1B3581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02BF2" w:rsidRPr="00850520" w:rsidTr="00D172AB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387 316,66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67 316,66</w:t>
            </w:r>
          </w:p>
        </w:tc>
      </w:tr>
      <w:tr w:rsidR="00002BF2" w:rsidRPr="00850520" w:rsidTr="00D172AB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62 315,83</w:t>
            </w:r>
          </w:p>
        </w:tc>
      </w:tr>
      <w:tr w:rsidR="00002BF2" w:rsidRPr="00850520" w:rsidTr="00D172AB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5 000,83</w:t>
            </w:r>
          </w:p>
        </w:tc>
      </w:tr>
      <w:tr w:rsidR="00002BF2" w:rsidRPr="00850520" w:rsidTr="00D172AB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002BF2" w:rsidRPr="00850520" w:rsidTr="00D172AB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88 120,00</w:t>
            </w:r>
          </w:p>
        </w:tc>
      </w:tr>
      <w:tr w:rsidR="00002BF2" w:rsidRPr="00850520" w:rsidTr="00D172AB">
        <w:trPr>
          <w:trHeight w:val="5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4 625,00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850520" w:rsidTr="00D172AB">
        <w:trPr>
          <w:trHeight w:val="58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850520" w:rsidTr="00D172AB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D172AB" w:rsidP="00D17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1824608,81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1519602,61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559 602,61</w:t>
            </w:r>
          </w:p>
        </w:tc>
      </w:tr>
      <w:tr w:rsidR="00002BF2" w:rsidRPr="00850520" w:rsidTr="00D172AB">
        <w:trPr>
          <w:trHeight w:val="57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002BF2" w:rsidRPr="00850520" w:rsidTr="00D172AB">
        <w:trPr>
          <w:trHeight w:val="9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</w:t>
            </w:r>
            <w:r w:rsidR="001B3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индивидуальным предпринимателям,</w:t>
            </w:r>
            <w:r w:rsidR="001B3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физическим лицам-производителям товаров, работ,</w:t>
            </w:r>
            <w:r w:rsidR="001B35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112 574,00</w:t>
            </w:r>
          </w:p>
        </w:tc>
      </w:tr>
      <w:tr w:rsidR="00002BF2" w:rsidRPr="00850520" w:rsidTr="00D172AB">
        <w:trPr>
          <w:trHeight w:val="52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17 028,61</w:t>
            </w:r>
          </w:p>
        </w:tc>
      </w:tr>
      <w:tr w:rsidR="00BC5F88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BC5F88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BC5F88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Default="00BC5F88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305 006,20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002BF2" w:rsidRPr="00850520" w:rsidTr="00D172AB">
        <w:trPr>
          <w:trHeight w:val="58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4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25 867,01</w:t>
            </w:r>
          </w:p>
        </w:tc>
      </w:tr>
      <w:tr w:rsidR="00002BF2" w:rsidRPr="00850520" w:rsidTr="00D172AB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25 855,00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12,01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02BF2" w:rsidRPr="00850520" w:rsidTr="00D172AB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BF2" w:rsidRPr="00850520" w:rsidTr="00D172AB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1B3581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за исключением фонда оплаты труда учреждениям,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3496699,65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3496699,65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учреждений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2 231 932,21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1 460 000,00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700 914,72</w:t>
            </w:r>
          </w:p>
        </w:tc>
      </w:tr>
      <w:tr w:rsidR="00002BF2" w:rsidRPr="00850520" w:rsidTr="00D172AB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71 017,49</w:t>
            </w:r>
          </w:p>
        </w:tc>
      </w:tr>
      <w:tr w:rsidR="00002BF2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002BF2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2BF2" w:rsidRPr="00850520" w:rsidRDefault="00002BF2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реализацию проектов развития территорий МО НСО, основанных на местных инициативах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2AB" w:rsidRPr="00850520" w:rsidRDefault="00D172AB" w:rsidP="00D172A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850520" w:rsidTr="00D172AB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850520" w:rsidTr="00D172AB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169 980,00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169 980,00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19 980,00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D172AB" w:rsidRPr="00850520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4 980,00</w:t>
            </w:r>
          </w:p>
        </w:tc>
      </w:tr>
      <w:tr w:rsidR="00D172AB" w:rsidRPr="00850520" w:rsidTr="00D172AB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172AB" w:rsidRPr="00850520" w:rsidTr="00D172AB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72AB" w:rsidRPr="00850520" w:rsidRDefault="00D172AB" w:rsidP="00002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172AB" w:rsidRPr="00002BF2" w:rsidTr="00D172A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2AB" w:rsidRPr="00850520" w:rsidRDefault="00D172AB" w:rsidP="00002BF2">
            <w:pPr>
              <w:rPr>
                <w:rFonts w:ascii="Arial" w:hAnsi="Arial" w:cs="Arial"/>
                <w:sz w:val="20"/>
                <w:szCs w:val="20"/>
              </w:rPr>
            </w:pPr>
            <w:r w:rsidRPr="00850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F88" w:rsidRPr="00850520" w:rsidRDefault="00BC5F88" w:rsidP="00BC5F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9303696,69</w:t>
            </w:r>
          </w:p>
        </w:tc>
      </w:tr>
    </w:tbl>
    <w:p w:rsidR="000B22E1" w:rsidRPr="00D212F1" w:rsidRDefault="00931C30" w:rsidP="000B22E1">
      <w:pPr>
        <w:jc w:val="right"/>
        <w:rPr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31C30" w:rsidRDefault="00931C30" w:rsidP="00931C30">
      <w:pPr>
        <w:jc w:val="center"/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95825" w:rsidRDefault="00C95825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B22E1" w:rsidRPr="00B25315" w:rsidRDefault="000B22E1" w:rsidP="000B22E1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3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46F90">
        <w:rPr>
          <w:sz w:val="20"/>
          <w:szCs w:val="20"/>
        </w:rPr>
        <w:t xml:space="preserve"> 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 xml:space="preserve">№ </w:t>
      </w:r>
      <w:r>
        <w:rPr>
          <w:sz w:val="20"/>
          <w:szCs w:val="20"/>
        </w:rPr>
        <w:t>113</w:t>
      </w:r>
      <w:r w:rsidRPr="00146F90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03.07.2019</w:t>
      </w:r>
      <w:r w:rsidRPr="00146F90">
        <w:rPr>
          <w:sz w:val="20"/>
          <w:szCs w:val="20"/>
        </w:rPr>
        <w:t xml:space="preserve"> </w:t>
      </w:r>
    </w:p>
    <w:p w:rsidR="000B22E1" w:rsidRDefault="000B22E1" w:rsidP="000B2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22E1" w:rsidRPr="000578D5" w:rsidRDefault="000B22E1" w:rsidP="000B2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95825" w:rsidRDefault="000B22E1" w:rsidP="00C95825">
      <w:pPr>
        <w:jc w:val="center"/>
        <w:rPr>
          <w:b/>
          <w:bCs/>
        </w:rPr>
      </w:pPr>
      <w:r>
        <w:rPr>
          <w:rFonts w:ascii="Calibri" w:hAnsi="Calibri" w:cs="Courier New"/>
          <w:b/>
          <w:bCs/>
          <w:sz w:val="22"/>
          <w:szCs w:val="22"/>
        </w:rPr>
        <w:t>«</w:t>
      </w:r>
      <w:r w:rsidRPr="009E7363">
        <w:rPr>
          <w:b/>
          <w:bCs/>
        </w:rPr>
        <w:t>Ведомственная стру</w:t>
      </w:r>
      <w:r>
        <w:rPr>
          <w:b/>
          <w:bCs/>
        </w:rPr>
        <w:t xml:space="preserve">ктура расходов бюджета  Стеклянского </w:t>
      </w:r>
      <w:r w:rsidRPr="009E7363">
        <w:rPr>
          <w:b/>
          <w:bCs/>
        </w:rPr>
        <w:t xml:space="preserve"> сельсовета Купинского района Новосибирской области</w:t>
      </w:r>
      <w:r w:rsidR="001B3581">
        <w:rPr>
          <w:b/>
          <w:bCs/>
        </w:rPr>
        <w:t xml:space="preserve"> на 2019г.</w:t>
      </w:r>
      <w:r w:rsidRPr="009E7363">
        <w:rPr>
          <w:b/>
          <w:bCs/>
        </w:rPr>
        <w:t>»</w:t>
      </w:r>
    </w:p>
    <w:p w:rsidR="00BC5F88" w:rsidRDefault="00BC5F88" w:rsidP="00C95825">
      <w:pPr>
        <w:jc w:val="center"/>
        <w:rPr>
          <w:b/>
          <w:bCs/>
        </w:rPr>
      </w:pPr>
    </w:p>
    <w:tbl>
      <w:tblPr>
        <w:tblW w:w="10186" w:type="dxa"/>
        <w:tblInd w:w="93" w:type="dxa"/>
        <w:tblLook w:val="04A0"/>
      </w:tblPr>
      <w:tblGrid>
        <w:gridCol w:w="4960"/>
        <w:gridCol w:w="644"/>
        <w:gridCol w:w="556"/>
        <w:gridCol w:w="600"/>
        <w:gridCol w:w="1106"/>
        <w:gridCol w:w="600"/>
        <w:gridCol w:w="1720"/>
      </w:tblGrid>
      <w:tr w:rsidR="00BC5F88" w:rsidRPr="00850520" w:rsidTr="00BC5F88">
        <w:trPr>
          <w:trHeight w:val="25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C5F88" w:rsidRPr="000706C9" w:rsidRDefault="00BC5F88" w:rsidP="00DD0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рублей</w:t>
            </w:r>
          </w:p>
        </w:tc>
      </w:tr>
      <w:tr w:rsidR="00BC5F88" w:rsidRPr="00850520" w:rsidTr="00BC5F8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F88" w:rsidRPr="000706C9" w:rsidRDefault="00BC5F88" w:rsidP="00DD0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B3581">
              <w:rPr>
                <w:rFonts w:ascii="Arial" w:hAnsi="Arial" w:cs="Arial"/>
                <w:b/>
                <w:bCs/>
                <w:sz w:val="16"/>
                <w:szCs w:val="16"/>
              </w:rPr>
              <w:t>Купинского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DD05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0706C9" w:rsidRDefault="00BC5F88" w:rsidP="00DD05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DD05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DD05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0706C9" w:rsidRDefault="00BC5F88" w:rsidP="00DD05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6C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9303696,69</w:t>
            </w:r>
          </w:p>
        </w:tc>
      </w:tr>
      <w:tr w:rsidR="00BC5F88" w:rsidRPr="00850520" w:rsidTr="00BC5F8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2 745 565,77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688 677,00</w:t>
            </w:r>
          </w:p>
        </w:tc>
      </w:tr>
      <w:tr w:rsidR="00BC5F88" w:rsidRPr="00850520" w:rsidTr="00FB316C">
        <w:trPr>
          <w:trHeight w:val="64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1 649 572,11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1 115 623,00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533 849,11</w:t>
            </w:r>
          </w:p>
        </w:tc>
      </w:tr>
      <w:tr w:rsidR="00BC5F88" w:rsidRPr="00850520" w:rsidTr="00FB316C">
        <w:trPr>
          <w:trHeight w:val="3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462 846,23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60 002,88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C5F88" w:rsidRPr="00850520" w:rsidTr="00FB316C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387 316,66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67 316,66</w:t>
            </w:r>
          </w:p>
        </w:tc>
      </w:tr>
      <w:tr w:rsidR="00BC5F88" w:rsidRPr="00850520" w:rsidTr="00FB316C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62 315,83</w:t>
            </w:r>
          </w:p>
        </w:tc>
      </w:tr>
      <w:tr w:rsidR="00BC5F88" w:rsidRPr="00850520" w:rsidTr="00FB316C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5 000,83</w:t>
            </w:r>
          </w:p>
        </w:tc>
      </w:tr>
      <w:tr w:rsidR="00BC5F88" w:rsidRPr="00850520" w:rsidTr="00FB316C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BC5F88" w:rsidRPr="00850520" w:rsidTr="00FB316C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92 745,00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88 120,00</w:t>
            </w:r>
          </w:p>
        </w:tc>
      </w:tr>
      <w:tr w:rsidR="00BC5F88" w:rsidRPr="00850520" w:rsidTr="00FB316C">
        <w:trPr>
          <w:trHeight w:val="5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4 625,00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FB316C">
        <w:trPr>
          <w:trHeight w:val="58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6 549,00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FB316C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787 545,55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1824608,81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1519602,61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559 602,61</w:t>
            </w:r>
          </w:p>
        </w:tc>
      </w:tr>
      <w:tr w:rsidR="00BC5F88" w:rsidRPr="00850520" w:rsidTr="00FB316C">
        <w:trPr>
          <w:trHeight w:val="57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BC5F88" w:rsidRPr="00850520" w:rsidTr="00FB316C">
        <w:trPr>
          <w:trHeight w:val="9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индивидуальным предпринимателям,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физическим лицам-производителям товаров, работ,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520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112 574,00</w:t>
            </w:r>
          </w:p>
        </w:tc>
      </w:tr>
      <w:tr w:rsidR="00BC5F88" w:rsidRPr="00850520" w:rsidTr="00FB316C">
        <w:trPr>
          <w:trHeight w:val="52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17 028,61</w:t>
            </w:r>
          </w:p>
        </w:tc>
      </w:tr>
      <w:tr w:rsidR="00BC5F88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BC5F88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BC5F88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305 006,20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BC5F88" w:rsidRPr="00850520" w:rsidTr="00FB316C">
        <w:trPr>
          <w:trHeight w:val="58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259 139,19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42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25 867,01</w:t>
            </w:r>
          </w:p>
        </w:tc>
      </w:tr>
      <w:tr w:rsidR="00BC5F88" w:rsidRPr="00850520" w:rsidTr="00FB316C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25 855,00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0500003030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12,01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C5F88" w:rsidRPr="00850520" w:rsidTr="00FB316C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C5F88" w:rsidRPr="00850520" w:rsidTr="00FB316C">
        <w:trPr>
          <w:trHeight w:val="69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выплаты за исключением фонда оплаты труда учреждениям, лицам, привлекаемым согласно законодательству для выполнения отдельных полномочий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3496699,65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3496699,65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учреждений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2 231 932,21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1 460 000,00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700 914,72</w:t>
            </w:r>
          </w:p>
        </w:tc>
      </w:tr>
      <w:tr w:rsidR="00BC5F88" w:rsidRPr="00850520" w:rsidTr="00FB316C">
        <w:trPr>
          <w:trHeight w:val="48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0800000590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71 017,49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627 600,00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реализацию проектов развития территорий МО НСО, основанных на местных инициативах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637167,44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FB316C">
        <w:trPr>
          <w:trHeight w:val="43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FB316C">
        <w:trPr>
          <w:trHeight w:val="51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160 002,91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169 980,00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169 980,00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19 980,00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C5F88" w:rsidRPr="00850520" w:rsidTr="00FB316C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4 980,00</w:t>
            </w:r>
          </w:p>
        </w:tc>
      </w:tr>
      <w:tr w:rsidR="00BC5F88" w:rsidRPr="00850520" w:rsidTr="00FB316C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C5F88" w:rsidRPr="00850520" w:rsidTr="00FB316C">
        <w:trPr>
          <w:trHeight w:val="465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Иные закупки товаров, работ, услуг для обеспечения государственных (муниципальных</w:t>
            </w:r>
            <w:proofErr w:type="gramStart"/>
            <w:r w:rsidRPr="00850520">
              <w:rPr>
                <w:rFonts w:ascii="Arial" w:hAnsi="Arial" w:cs="Arial"/>
                <w:sz w:val="16"/>
                <w:szCs w:val="16"/>
              </w:rPr>
              <w:t>)н</w:t>
            </w:r>
            <w:proofErr w:type="gramEnd"/>
            <w:r w:rsidRPr="00850520">
              <w:rPr>
                <w:rFonts w:ascii="Arial" w:hAnsi="Arial" w:cs="Arial"/>
                <w:sz w:val="16"/>
                <w:szCs w:val="16"/>
              </w:rPr>
              <w:t>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C5F88" w:rsidRDefault="00BC5F88">
            <w:r w:rsidRPr="00F736D3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5F88" w:rsidRPr="00850520" w:rsidRDefault="00BC5F88" w:rsidP="00DD0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2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</w:tbl>
    <w:p w:rsidR="00BC5F88" w:rsidRDefault="00BC5F88" w:rsidP="00C95825">
      <w:pPr>
        <w:jc w:val="center"/>
        <w:rPr>
          <w:b/>
          <w:bCs/>
        </w:rPr>
      </w:pPr>
    </w:p>
    <w:p w:rsidR="001B3581" w:rsidRDefault="001B3581" w:rsidP="00C95825">
      <w:pPr>
        <w:jc w:val="center"/>
        <w:rPr>
          <w:b/>
          <w:bCs/>
        </w:rPr>
      </w:pPr>
    </w:p>
    <w:p w:rsidR="001B3581" w:rsidRPr="00C95825" w:rsidRDefault="001B3581" w:rsidP="00C95825">
      <w:pPr>
        <w:jc w:val="center"/>
        <w:rPr>
          <w:b/>
          <w:color w:val="000000"/>
        </w:rPr>
      </w:pPr>
    </w:p>
    <w:p w:rsidR="00C95825" w:rsidRPr="000706C9" w:rsidRDefault="00C95825" w:rsidP="00C95825"/>
    <w:p w:rsidR="00C95825" w:rsidRPr="000706C9" w:rsidRDefault="00C95825" w:rsidP="00C95825"/>
    <w:p w:rsidR="00C95825" w:rsidRDefault="00C95825" w:rsidP="00C95825">
      <w:pPr>
        <w:jc w:val="center"/>
      </w:pPr>
      <w:r>
        <w:rPr>
          <w:rFonts w:ascii="Arial" w:hAnsi="Arial" w:cs="Arial"/>
          <w:sz w:val="20"/>
          <w:szCs w:val="20"/>
        </w:rPr>
        <w:t xml:space="preserve"> </w:t>
      </w:r>
    </w:p>
    <w:p w:rsidR="00C95825" w:rsidRPr="000706C9" w:rsidRDefault="00C95825" w:rsidP="00C95825"/>
    <w:p w:rsidR="000B22E1" w:rsidRPr="000578D5" w:rsidRDefault="000B22E1" w:rsidP="000B22E1">
      <w:pPr>
        <w:jc w:val="right"/>
        <w:rPr>
          <w:color w:val="000000"/>
        </w:rPr>
      </w:pPr>
    </w:p>
    <w:p w:rsidR="000B22E1" w:rsidRPr="000578D5" w:rsidRDefault="000B22E1" w:rsidP="000B22E1">
      <w:pPr>
        <w:jc w:val="right"/>
        <w:rPr>
          <w:color w:val="000000"/>
        </w:rPr>
      </w:pPr>
    </w:p>
    <w:p w:rsidR="000B22E1" w:rsidRPr="000578D5" w:rsidRDefault="000B22E1" w:rsidP="000B22E1">
      <w:pPr>
        <w:jc w:val="right"/>
        <w:rPr>
          <w:color w:val="000000"/>
        </w:rPr>
      </w:pPr>
    </w:p>
    <w:p w:rsidR="000B22E1" w:rsidRPr="00F00E6B" w:rsidRDefault="000B22E1" w:rsidP="000B22E1">
      <w:pPr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0B22E1" w:rsidRDefault="000B22E1" w:rsidP="003E7385">
      <w:pPr>
        <w:rPr>
          <w:color w:val="000000"/>
          <w:sz w:val="18"/>
          <w:szCs w:val="18"/>
        </w:rPr>
      </w:pPr>
    </w:p>
    <w:p w:rsidR="000B22E1" w:rsidRDefault="000B22E1" w:rsidP="000B22E1">
      <w:pPr>
        <w:jc w:val="right"/>
        <w:rPr>
          <w:color w:val="000000"/>
          <w:sz w:val="18"/>
          <w:szCs w:val="18"/>
        </w:rPr>
      </w:pPr>
    </w:p>
    <w:p w:rsidR="00BB1768" w:rsidRDefault="00BB1768" w:rsidP="001B29CC">
      <w:pPr>
        <w:pStyle w:val="12"/>
        <w:shd w:val="clear" w:color="auto" w:fill="auto"/>
        <w:spacing w:before="0" w:after="307" w:line="240" w:lineRule="auto"/>
        <w:rPr>
          <w:sz w:val="28"/>
          <w:szCs w:val="28"/>
        </w:rPr>
      </w:pPr>
    </w:p>
    <w:p w:rsidR="00BB1768" w:rsidRPr="00D16C0B" w:rsidRDefault="00BB1768" w:rsidP="00BB1768">
      <w:pPr>
        <w:jc w:val="right"/>
        <w:rPr>
          <w:color w:val="000000"/>
        </w:rPr>
      </w:pPr>
      <w:r w:rsidRPr="00D16C0B">
        <w:rPr>
          <w:color w:val="000000"/>
        </w:rPr>
        <w:t>Приложение № 4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146F90">
        <w:rPr>
          <w:sz w:val="20"/>
          <w:szCs w:val="20"/>
        </w:rPr>
        <w:t xml:space="preserve"> </w:t>
      </w:r>
    </w:p>
    <w:p w:rsidR="00BC5F88" w:rsidRPr="00146F90" w:rsidRDefault="00BC5F88" w:rsidP="00BC5F88">
      <w:pPr>
        <w:jc w:val="right"/>
        <w:rPr>
          <w:sz w:val="20"/>
          <w:szCs w:val="20"/>
        </w:rPr>
      </w:pPr>
      <w:r w:rsidRPr="00146F90">
        <w:rPr>
          <w:sz w:val="20"/>
          <w:szCs w:val="20"/>
        </w:rPr>
        <w:t xml:space="preserve">№ </w:t>
      </w:r>
      <w:r>
        <w:rPr>
          <w:sz w:val="20"/>
          <w:szCs w:val="20"/>
        </w:rPr>
        <w:t>113</w:t>
      </w:r>
      <w:r w:rsidRPr="00146F90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03.07.2019</w:t>
      </w:r>
      <w:r w:rsidRPr="00146F90">
        <w:rPr>
          <w:sz w:val="20"/>
          <w:szCs w:val="20"/>
        </w:rPr>
        <w:t xml:space="preserve"> </w:t>
      </w:r>
    </w:p>
    <w:p w:rsidR="00BB1768" w:rsidRPr="00D16C0B" w:rsidRDefault="00BB1768" w:rsidP="00BB1768">
      <w:pPr>
        <w:jc w:val="right"/>
        <w:rPr>
          <w:color w:val="000000"/>
        </w:rPr>
      </w:pPr>
      <w:r w:rsidRPr="00D16C0B">
        <w:rPr>
          <w:color w:val="000000"/>
        </w:rPr>
        <w:t xml:space="preserve"> </w:t>
      </w:r>
    </w:p>
    <w:p w:rsidR="00BB1768" w:rsidRDefault="00BB1768" w:rsidP="00BB1768">
      <w:pPr>
        <w:jc w:val="right"/>
        <w:rPr>
          <w:color w:val="000000"/>
          <w:sz w:val="18"/>
          <w:szCs w:val="18"/>
        </w:rPr>
      </w:pPr>
    </w:p>
    <w:p w:rsidR="00BB1768" w:rsidRDefault="00BB1768" w:rsidP="00BB1768">
      <w:pPr>
        <w:jc w:val="right"/>
        <w:rPr>
          <w:color w:val="000000"/>
          <w:sz w:val="18"/>
          <w:szCs w:val="18"/>
        </w:rPr>
      </w:pPr>
    </w:p>
    <w:p w:rsidR="00BB1768" w:rsidRDefault="00BB1768" w:rsidP="00BB1768">
      <w:pPr>
        <w:jc w:val="right"/>
        <w:rPr>
          <w:color w:val="000000"/>
          <w:sz w:val="18"/>
          <w:szCs w:val="18"/>
        </w:rPr>
      </w:pPr>
    </w:p>
    <w:p w:rsidR="00BB1768" w:rsidRPr="00B479D0" w:rsidRDefault="00BB1768" w:rsidP="00BB1768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финансирования дефицита бюджета на 2019 год и плановый период 2020- 2021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9463" w:type="dxa"/>
        <w:tblInd w:w="108" w:type="dxa"/>
        <w:tblLook w:val="04A0"/>
      </w:tblPr>
      <w:tblGrid>
        <w:gridCol w:w="3011"/>
        <w:gridCol w:w="2023"/>
        <w:gridCol w:w="1627"/>
        <w:gridCol w:w="1401"/>
        <w:gridCol w:w="1401"/>
      </w:tblGrid>
      <w:tr w:rsidR="00BB1768" w:rsidRPr="000578D5" w:rsidTr="0067462F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68" w:rsidRDefault="00BB1768" w:rsidP="0067462F">
            <w:pPr>
              <w:jc w:val="both"/>
            </w:pPr>
          </w:p>
          <w:p w:rsidR="00BB1768" w:rsidRDefault="00BB1768" w:rsidP="0067462F">
            <w:pPr>
              <w:jc w:val="both"/>
            </w:pPr>
          </w:p>
          <w:p w:rsidR="00BB1768" w:rsidRDefault="00BB1768" w:rsidP="0067462F">
            <w:pPr>
              <w:jc w:val="both"/>
            </w:pPr>
          </w:p>
          <w:p w:rsidR="00BB1768" w:rsidRPr="000578D5" w:rsidRDefault="00BB1768" w:rsidP="0067462F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68" w:rsidRPr="000578D5" w:rsidRDefault="00BB1768" w:rsidP="0067462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768" w:rsidRDefault="00BB1768" w:rsidP="0067462F"/>
          <w:p w:rsidR="00BB1768" w:rsidRDefault="00BB1768" w:rsidP="0067462F"/>
          <w:p w:rsidR="00BB1768" w:rsidRDefault="00BB1768" w:rsidP="0067462F"/>
          <w:p w:rsidR="00BB1768" w:rsidRPr="000578D5" w:rsidRDefault="00BB1768" w:rsidP="0067462F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B1768" w:rsidRPr="000578D5" w:rsidRDefault="00BB1768" w:rsidP="0067462F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BB1768" w:rsidRPr="000578D5" w:rsidRDefault="00BB1768" w:rsidP="0067462F"/>
        </w:tc>
      </w:tr>
      <w:tr w:rsidR="00BB1768" w:rsidRPr="00DB783E" w:rsidTr="0067462F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2020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B1768" w:rsidRPr="00DB783E" w:rsidRDefault="00BB1768" w:rsidP="0067462F">
            <w:pPr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2021</w:t>
            </w: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</w:tr>
      <w:tr w:rsidR="00BB1768" w:rsidRPr="00DB783E" w:rsidTr="0067462F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bookmarkStart w:id="1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</w:t>
            </w: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BC5F88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</w:t>
            </w:r>
            <w:r w:rsidR="00BC5F88">
              <w:rPr>
                <w:sz w:val="22"/>
                <w:szCs w:val="22"/>
              </w:rPr>
              <w:t>8756,4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DB783E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1B29CC" w:rsidP="00BC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C5F88">
              <w:rPr>
                <w:sz w:val="22"/>
                <w:szCs w:val="22"/>
              </w:rPr>
              <w:t>8756,4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-4400,21</w:t>
            </w:r>
          </w:p>
        </w:tc>
      </w:tr>
      <w:tr w:rsidR="00BB1768" w:rsidRPr="00DB783E" w:rsidTr="0067462F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C5F88" w:rsidP="00BC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9303,7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  <w:tr w:rsidR="00BB1768" w:rsidRPr="00DB783E" w:rsidTr="0067462F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DB783E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768" w:rsidRPr="00DB783E" w:rsidRDefault="00BC5F88" w:rsidP="00674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9303,7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4268,34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1768" w:rsidRPr="00DB783E" w:rsidRDefault="00BB1768" w:rsidP="0067462F">
            <w:pPr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4400,21</w:t>
            </w:r>
          </w:p>
        </w:tc>
      </w:tr>
    </w:tbl>
    <w:p w:rsidR="00BB1768" w:rsidRPr="00DB783E" w:rsidRDefault="00BB1768" w:rsidP="00BB1768">
      <w:pPr>
        <w:jc w:val="center"/>
        <w:rPr>
          <w:sz w:val="22"/>
          <w:szCs w:val="22"/>
        </w:rPr>
      </w:pPr>
    </w:p>
    <w:p w:rsidR="00BB1768" w:rsidRPr="00E1004C" w:rsidRDefault="00BB1768" w:rsidP="00BB1768">
      <w:pPr>
        <w:rPr>
          <w:color w:val="000000"/>
          <w:sz w:val="20"/>
          <w:szCs w:val="20"/>
          <w:lang w:val="en-US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BC"/>
    <w:rsid w:val="00002BF2"/>
    <w:rsid w:val="00004058"/>
    <w:rsid w:val="000129ED"/>
    <w:rsid w:val="00030B31"/>
    <w:rsid w:val="00034E0F"/>
    <w:rsid w:val="000360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A4C64"/>
    <w:rsid w:val="000B22E1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29CC"/>
    <w:rsid w:val="001B3429"/>
    <w:rsid w:val="001B3581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7385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09E"/>
    <w:rsid w:val="004B25E7"/>
    <w:rsid w:val="004D0247"/>
    <w:rsid w:val="004D282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94ECD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462F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0022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50520"/>
    <w:rsid w:val="008626CB"/>
    <w:rsid w:val="00863A57"/>
    <w:rsid w:val="00870155"/>
    <w:rsid w:val="00875FC3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1C30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9F6229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8466B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1768"/>
    <w:rsid w:val="00BB3FC5"/>
    <w:rsid w:val="00BB5ACE"/>
    <w:rsid w:val="00BC3F2A"/>
    <w:rsid w:val="00BC5AD9"/>
    <w:rsid w:val="00BC5F88"/>
    <w:rsid w:val="00BC614C"/>
    <w:rsid w:val="00BD3B54"/>
    <w:rsid w:val="00BE080D"/>
    <w:rsid w:val="00BE0949"/>
    <w:rsid w:val="00BE667D"/>
    <w:rsid w:val="00BF54BC"/>
    <w:rsid w:val="00C019C0"/>
    <w:rsid w:val="00C247D0"/>
    <w:rsid w:val="00C26631"/>
    <w:rsid w:val="00C52F31"/>
    <w:rsid w:val="00C803DE"/>
    <w:rsid w:val="00C905A8"/>
    <w:rsid w:val="00C93C5C"/>
    <w:rsid w:val="00C9559E"/>
    <w:rsid w:val="00C95825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02DE"/>
    <w:rsid w:val="00D11BA7"/>
    <w:rsid w:val="00D172AB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9E1"/>
    <w:rsid w:val="00E17EDC"/>
    <w:rsid w:val="00E27988"/>
    <w:rsid w:val="00E41248"/>
    <w:rsid w:val="00E446D8"/>
    <w:rsid w:val="00E47A47"/>
    <w:rsid w:val="00E5102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37321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BF54BC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BF54BC"/>
    <w:rPr>
      <w:rFonts w:ascii="Times New Roman" w:eastAsia="Times New Roman" w:hAnsi="Times New Roman"/>
      <w:b/>
      <w:smallCaps/>
      <w:sz w:val="32"/>
    </w:rPr>
  </w:style>
  <w:style w:type="character" w:customStyle="1" w:styleId="11">
    <w:name w:val="Заголовок №1_"/>
    <w:basedOn w:val="a0"/>
    <w:link w:val="12"/>
    <w:locked/>
    <w:rsid w:val="00760022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760022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7">
    <w:name w:val="Body Text"/>
    <w:basedOn w:val="a"/>
    <w:link w:val="a8"/>
    <w:rsid w:val="000B22E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0B22E1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0B22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0B22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2019-04-24T01:08:00Z</dcterms:created>
  <dcterms:modified xsi:type="dcterms:W3CDTF">2019-08-02T01:06:00Z</dcterms:modified>
</cp:coreProperties>
</file>